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5E414" w14:textId="6D67F4E3" w:rsidR="00D63E78" w:rsidRDefault="002A00A0" w:rsidP="00D63E78">
      <w:pPr>
        <w:pStyle w:val="a3"/>
        <w:shd w:val="clear" w:color="auto" w:fill="FFFFFF"/>
        <w:spacing w:before="0" w:beforeAutospacing="0" w:after="0" w:afterAutospacing="0"/>
        <w:ind w:firstLine="709"/>
        <w:contextualSpacing/>
        <w:jc w:val="both"/>
        <w:rPr>
          <w:rStyle w:val="a4"/>
          <w:color w:val="000000"/>
          <w:sz w:val="28"/>
          <w:szCs w:val="28"/>
          <w:lang w:val="uk-UA"/>
        </w:rPr>
      </w:pPr>
      <w:r>
        <w:rPr>
          <w:rStyle w:val="a4"/>
          <w:color w:val="000000"/>
          <w:sz w:val="28"/>
          <w:szCs w:val="28"/>
          <w:lang w:val="uk-UA"/>
        </w:rPr>
        <w:t>0</w:t>
      </w:r>
      <w:r w:rsidR="00D255ED">
        <w:rPr>
          <w:rStyle w:val="a4"/>
          <w:color w:val="000000"/>
          <w:sz w:val="28"/>
          <w:szCs w:val="28"/>
          <w:lang w:val="uk-UA"/>
        </w:rPr>
        <w:t>3</w:t>
      </w:r>
      <w:r w:rsidR="00D63E78" w:rsidRPr="005D1586">
        <w:rPr>
          <w:rStyle w:val="a4"/>
          <w:color w:val="000000"/>
          <w:sz w:val="28"/>
          <w:szCs w:val="28"/>
        </w:rPr>
        <w:t xml:space="preserve"> </w:t>
      </w:r>
      <w:r w:rsidR="00D255ED">
        <w:rPr>
          <w:rStyle w:val="a4"/>
          <w:color w:val="000000"/>
          <w:sz w:val="28"/>
          <w:szCs w:val="28"/>
          <w:lang w:val="uk-UA"/>
        </w:rPr>
        <w:t>червня</w:t>
      </w:r>
      <w:r w:rsidR="00D63E78" w:rsidRPr="005D1586">
        <w:rPr>
          <w:rStyle w:val="a4"/>
          <w:color w:val="000000"/>
          <w:sz w:val="28"/>
          <w:szCs w:val="28"/>
        </w:rPr>
        <w:t xml:space="preserve"> 202</w:t>
      </w:r>
      <w:r>
        <w:rPr>
          <w:rStyle w:val="a4"/>
          <w:color w:val="000000"/>
          <w:sz w:val="28"/>
          <w:szCs w:val="28"/>
          <w:lang w:val="uk-UA"/>
        </w:rPr>
        <w:t>5</w:t>
      </w:r>
      <w:r w:rsidR="00D63E78" w:rsidRPr="005D1586">
        <w:rPr>
          <w:rStyle w:val="a4"/>
          <w:color w:val="000000"/>
          <w:sz w:val="28"/>
          <w:szCs w:val="28"/>
        </w:rPr>
        <w:t xml:space="preserve"> року</w:t>
      </w:r>
      <w:r w:rsidR="00D63E78" w:rsidRPr="005D1586">
        <w:rPr>
          <w:rStyle w:val="apple-converted-space"/>
          <w:color w:val="000000"/>
          <w:sz w:val="28"/>
          <w:szCs w:val="28"/>
          <w:lang w:val="uk-UA"/>
        </w:rPr>
        <w:t xml:space="preserve"> </w:t>
      </w:r>
      <w:proofErr w:type="spellStart"/>
      <w:r w:rsidR="00D63E78" w:rsidRPr="005D1586">
        <w:rPr>
          <w:rStyle w:val="a4"/>
          <w:color w:val="000000"/>
          <w:sz w:val="28"/>
          <w:szCs w:val="28"/>
        </w:rPr>
        <w:t>відбулося</w:t>
      </w:r>
      <w:proofErr w:type="spellEnd"/>
      <w:r w:rsidR="00D63E78" w:rsidRPr="005D1586">
        <w:rPr>
          <w:rStyle w:val="a4"/>
          <w:color w:val="000000"/>
          <w:sz w:val="28"/>
          <w:szCs w:val="28"/>
        </w:rPr>
        <w:t xml:space="preserve"> </w:t>
      </w:r>
      <w:r w:rsidR="00D255ED">
        <w:rPr>
          <w:rStyle w:val="a4"/>
          <w:color w:val="000000"/>
          <w:sz w:val="28"/>
          <w:szCs w:val="28"/>
          <w:lang w:val="uk-UA"/>
        </w:rPr>
        <w:t>поза</w:t>
      </w:r>
      <w:proofErr w:type="spellStart"/>
      <w:r w:rsidR="00D63E78" w:rsidRPr="005D1586">
        <w:rPr>
          <w:rStyle w:val="a4"/>
          <w:color w:val="000000"/>
          <w:sz w:val="28"/>
          <w:szCs w:val="28"/>
        </w:rPr>
        <w:t>чергове</w:t>
      </w:r>
      <w:proofErr w:type="spellEnd"/>
      <w:r w:rsidR="00D63E78" w:rsidRPr="005D1586">
        <w:rPr>
          <w:rStyle w:val="a4"/>
          <w:color w:val="000000"/>
          <w:sz w:val="28"/>
          <w:szCs w:val="28"/>
        </w:rPr>
        <w:t xml:space="preserve"> </w:t>
      </w:r>
      <w:proofErr w:type="spellStart"/>
      <w:r w:rsidR="00D63E78" w:rsidRPr="005D1586">
        <w:rPr>
          <w:rStyle w:val="a4"/>
          <w:color w:val="000000"/>
          <w:sz w:val="28"/>
          <w:szCs w:val="28"/>
        </w:rPr>
        <w:t>засідання</w:t>
      </w:r>
      <w:proofErr w:type="spellEnd"/>
      <w:r w:rsidR="00D63E78" w:rsidRPr="005D1586">
        <w:rPr>
          <w:rStyle w:val="a4"/>
          <w:color w:val="000000"/>
          <w:sz w:val="28"/>
          <w:szCs w:val="28"/>
        </w:rPr>
        <w:t xml:space="preserve"> </w:t>
      </w:r>
      <w:proofErr w:type="spellStart"/>
      <w:r w:rsidR="00D63E78" w:rsidRPr="005D1586">
        <w:rPr>
          <w:rStyle w:val="a4"/>
          <w:color w:val="000000"/>
          <w:sz w:val="28"/>
          <w:szCs w:val="28"/>
        </w:rPr>
        <w:t>Вченої</w:t>
      </w:r>
      <w:proofErr w:type="spellEnd"/>
      <w:r w:rsidR="00D63E78" w:rsidRPr="005D1586">
        <w:rPr>
          <w:rStyle w:val="a4"/>
          <w:color w:val="000000"/>
          <w:sz w:val="28"/>
          <w:szCs w:val="28"/>
        </w:rPr>
        <w:t xml:space="preserve"> ради </w:t>
      </w:r>
      <w:proofErr w:type="spellStart"/>
      <w:r w:rsidR="00D63E78" w:rsidRPr="005D1586">
        <w:rPr>
          <w:rStyle w:val="a4"/>
          <w:color w:val="000000"/>
          <w:sz w:val="28"/>
          <w:szCs w:val="28"/>
        </w:rPr>
        <w:t>Донецького</w:t>
      </w:r>
      <w:proofErr w:type="spellEnd"/>
      <w:r w:rsidR="00D63E78" w:rsidRPr="005D1586">
        <w:rPr>
          <w:rStyle w:val="a4"/>
          <w:color w:val="000000"/>
          <w:sz w:val="28"/>
          <w:szCs w:val="28"/>
        </w:rPr>
        <w:t xml:space="preserve"> </w:t>
      </w:r>
      <w:r w:rsidR="00D63E78" w:rsidRPr="005D1586">
        <w:rPr>
          <w:rStyle w:val="a4"/>
          <w:color w:val="000000"/>
          <w:sz w:val="28"/>
          <w:szCs w:val="28"/>
          <w:lang w:val="uk-UA"/>
        </w:rPr>
        <w:t>д</w:t>
      </w:r>
      <w:proofErr w:type="spellStart"/>
      <w:r w:rsidR="00D63E78" w:rsidRPr="005D1586">
        <w:rPr>
          <w:rStyle w:val="a4"/>
          <w:color w:val="000000"/>
          <w:sz w:val="28"/>
          <w:szCs w:val="28"/>
        </w:rPr>
        <w:t>ержавного</w:t>
      </w:r>
      <w:proofErr w:type="spellEnd"/>
      <w:r w:rsidR="00D63E78" w:rsidRPr="005D1586">
        <w:rPr>
          <w:rStyle w:val="a4"/>
          <w:color w:val="000000"/>
          <w:sz w:val="28"/>
          <w:szCs w:val="28"/>
        </w:rPr>
        <w:t xml:space="preserve"> </w:t>
      </w:r>
      <w:proofErr w:type="spellStart"/>
      <w:r w:rsidR="00D63E78" w:rsidRPr="005D1586">
        <w:rPr>
          <w:rStyle w:val="a4"/>
          <w:color w:val="000000"/>
          <w:sz w:val="28"/>
          <w:szCs w:val="28"/>
        </w:rPr>
        <w:t>університету</w:t>
      </w:r>
      <w:proofErr w:type="spellEnd"/>
      <w:r w:rsidR="00D63E78" w:rsidRPr="005D1586">
        <w:rPr>
          <w:rStyle w:val="a4"/>
          <w:color w:val="000000"/>
          <w:sz w:val="28"/>
          <w:szCs w:val="28"/>
        </w:rPr>
        <w:t xml:space="preserve"> </w:t>
      </w:r>
      <w:proofErr w:type="spellStart"/>
      <w:r w:rsidR="00D63E78" w:rsidRPr="005D1586">
        <w:rPr>
          <w:rStyle w:val="a4"/>
          <w:color w:val="000000"/>
          <w:sz w:val="28"/>
          <w:szCs w:val="28"/>
        </w:rPr>
        <w:t>внутрішніх</w:t>
      </w:r>
      <w:proofErr w:type="spellEnd"/>
      <w:r w:rsidR="00D63E78" w:rsidRPr="005D1586">
        <w:rPr>
          <w:rStyle w:val="a4"/>
          <w:color w:val="000000"/>
          <w:sz w:val="28"/>
          <w:szCs w:val="28"/>
        </w:rPr>
        <w:t xml:space="preserve"> справ </w:t>
      </w:r>
      <w:r w:rsidR="009A1B3C">
        <w:rPr>
          <w:rStyle w:val="a4"/>
          <w:color w:val="000000"/>
          <w:sz w:val="28"/>
          <w:szCs w:val="28"/>
          <w:lang w:val="uk-UA"/>
        </w:rPr>
        <w:t>(Протокол №</w:t>
      </w:r>
      <w:r w:rsidR="00D255ED">
        <w:rPr>
          <w:rStyle w:val="a4"/>
          <w:color w:val="000000"/>
          <w:sz w:val="28"/>
          <w:szCs w:val="28"/>
          <w:lang w:val="uk-UA"/>
        </w:rPr>
        <w:t>12</w:t>
      </w:r>
      <w:r w:rsidR="00D63E78" w:rsidRPr="005D1586">
        <w:rPr>
          <w:rStyle w:val="a4"/>
          <w:color w:val="000000"/>
          <w:sz w:val="28"/>
          <w:szCs w:val="28"/>
          <w:lang w:val="uk-UA"/>
        </w:rPr>
        <w:t>).</w:t>
      </w:r>
    </w:p>
    <w:p w14:paraId="525E8976" w14:textId="0FCC562D" w:rsidR="00D63E78" w:rsidRPr="00D63E78" w:rsidRDefault="00D63E78" w:rsidP="00D63E78">
      <w:pPr>
        <w:pStyle w:val="a3"/>
        <w:shd w:val="clear" w:color="auto" w:fill="FFFFFF"/>
        <w:spacing w:before="0" w:beforeAutospacing="0" w:after="0" w:afterAutospacing="0"/>
        <w:ind w:firstLine="709"/>
        <w:contextualSpacing/>
        <w:jc w:val="both"/>
        <w:rPr>
          <w:rStyle w:val="a4"/>
          <w:b w:val="0"/>
          <w:bCs w:val="0"/>
          <w:color w:val="000000"/>
          <w:sz w:val="28"/>
          <w:szCs w:val="28"/>
          <w:lang w:val="uk-UA"/>
        </w:rPr>
      </w:pPr>
    </w:p>
    <w:p w14:paraId="1E8A81A6" w14:textId="212FE821" w:rsidR="009A1B3C" w:rsidRDefault="00D63E78" w:rsidP="009A1B3C">
      <w:pPr>
        <w:pStyle w:val="a3"/>
        <w:shd w:val="clear" w:color="auto" w:fill="FFFFFF"/>
        <w:spacing w:before="0" w:beforeAutospacing="0" w:after="0" w:afterAutospacing="0"/>
        <w:ind w:firstLine="708"/>
        <w:contextualSpacing/>
        <w:jc w:val="both"/>
        <w:rPr>
          <w:bCs/>
          <w:sz w:val="26"/>
          <w:szCs w:val="26"/>
          <w:lang w:val="uk-UA"/>
        </w:rPr>
      </w:pPr>
      <w:r w:rsidRPr="00AB30D0">
        <w:rPr>
          <w:rStyle w:val="a5"/>
          <w:i w:val="0"/>
          <w:color w:val="000000"/>
          <w:sz w:val="28"/>
          <w:szCs w:val="28"/>
          <w:shd w:val="clear" w:color="auto" w:fill="FFFFFF"/>
          <w:lang w:val="uk-UA"/>
        </w:rPr>
        <w:t xml:space="preserve">Відповідно до порядку денного </w:t>
      </w:r>
      <w:r w:rsidR="00D255ED">
        <w:rPr>
          <w:rStyle w:val="a5"/>
          <w:i w:val="0"/>
          <w:color w:val="000000"/>
          <w:sz w:val="28"/>
          <w:szCs w:val="28"/>
          <w:shd w:val="clear" w:color="auto" w:fill="FFFFFF"/>
          <w:lang w:val="uk-UA"/>
        </w:rPr>
        <w:t xml:space="preserve">позачергового </w:t>
      </w:r>
      <w:r w:rsidRPr="00AB30D0">
        <w:rPr>
          <w:rStyle w:val="a5"/>
          <w:i w:val="0"/>
          <w:color w:val="000000"/>
          <w:sz w:val="28"/>
          <w:szCs w:val="28"/>
          <w:shd w:val="clear" w:color="auto" w:fill="FFFFFF"/>
          <w:lang w:val="uk-UA"/>
        </w:rPr>
        <w:t>засідання Вченої ради першим було розглянуто питання</w:t>
      </w:r>
      <w:r>
        <w:rPr>
          <w:rStyle w:val="a5"/>
          <w:i w:val="0"/>
          <w:color w:val="000000"/>
          <w:sz w:val="28"/>
          <w:szCs w:val="28"/>
          <w:shd w:val="clear" w:color="auto" w:fill="FFFFFF"/>
          <w:lang w:val="uk-UA"/>
        </w:rPr>
        <w:t xml:space="preserve"> </w:t>
      </w:r>
      <w:r w:rsidRPr="00D63E78">
        <w:rPr>
          <w:b/>
          <w:sz w:val="26"/>
          <w:szCs w:val="26"/>
          <w:lang w:val="uk-UA"/>
        </w:rPr>
        <w:t>«</w:t>
      </w:r>
      <w:r w:rsidR="00D255ED" w:rsidRPr="00D255ED">
        <w:rPr>
          <w:b/>
          <w:sz w:val="28"/>
          <w:szCs w:val="28"/>
          <w:lang w:val="uk-UA"/>
        </w:rPr>
        <w:t>Про внесення змін до графіку освітнього процесу Донецького державного університету внутрішніх справ на 2024/2025 навчальний рік</w:t>
      </w:r>
      <w:r w:rsidRPr="00D63E78">
        <w:rPr>
          <w:b/>
          <w:sz w:val="26"/>
          <w:szCs w:val="26"/>
          <w:lang w:val="uk-UA"/>
        </w:rPr>
        <w:t>»</w:t>
      </w:r>
      <w:r>
        <w:rPr>
          <w:b/>
          <w:sz w:val="26"/>
          <w:szCs w:val="26"/>
          <w:lang w:val="uk-UA"/>
        </w:rPr>
        <w:t xml:space="preserve">, </w:t>
      </w:r>
      <w:r w:rsidR="009A1B3C">
        <w:rPr>
          <w:bCs/>
          <w:sz w:val="28"/>
          <w:szCs w:val="28"/>
          <w:lang w:val="uk-UA"/>
        </w:rPr>
        <w:t xml:space="preserve">з якого доповіла </w:t>
      </w:r>
      <w:r w:rsidR="00D255ED" w:rsidRPr="00D255ED">
        <w:rPr>
          <w:sz w:val="28"/>
          <w:szCs w:val="28"/>
        </w:rPr>
        <w:t xml:space="preserve">проректор </w:t>
      </w:r>
      <w:proofErr w:type="spellStart"/>
      <w:r w:rsidR="00D255ED" w:rsidRPr="00D255ED">
        <w:rPr>
          <w:sz w:val="28"/>
          <w:szCs w:val="28"/>
        </w:rPr>
        <w:t>ДонДУВС</w:t>
      </w:r>
      <w:proofErr w:type="spellEnd"/>
      <w:r w:rsidR="00D255ED" w:rsidRPr="00D255ED">
        <w:rPr>
          <w:sz w:val="28"/>
          <w:szCs w:val="28"/>
        </w:rPr>
        <w:t xml:space="preserve">, </w:t>
      </w:r>
      <w:proofErr w:type="spellStart"/>
      <w:r w:rsidR="00D255ED" w:rsidRPr="00D255ED">
        <w:rPr>
          <w:sz w:val="28"/>
          <w:szCs w:val="28"/>
        </w:rPr>
        <w:t>к.ю.н</w:t>
      </w:r>
      <w:proofErr w:type="spellEnd"/>
      <w:r w:rsidR="00D255ED" w:rsidRPr="00D255ED">
        <w:rPr>
          <w:sz w:val="28"/>
          <w:szCs w:val="28"/>
        </w:rPr>
        <w:t xml:space="preserve">., </w:t>
      </w:r>
      <w:proofErr w:type="spellStart"/>
      <w:r w:rsidR="00D255ED" w:rsidRPr="00D255ED">
        <w:rPr>
          <w:sz w:val="28"/>
          <w:szCs w:val="28"/>
        </w:rPr>
        <w:t>професор</w:t>
      </w:r>
      <w:proofErr w:type="spellEnd"/>
      <w:r w:rsidR="00D255ED" w:rsidRPr="00D255ED">
        <w:rPr>
          <w:sz w:val="28"/>
          <w:szCs w:val="28"/>
        </w:rPr>
        <w:t xml:space="preserve">, полковник </w:t>
      </w:r>
      <w:proofErr w:type="spellStart"/>
      <w:r w:rsidR="00D255ED" w:rsidRPr="00D255ED">
        <w:rPr>
          <w:sz w:val="28"/>
          <w:szCs w:val="28"/>
        </w:rPr>
        <w:t>поліції</w:t>
      </w:r>
      <w:proofErr w:type="spellEnd"/>
      <w:r w:rsidR="00D255ED" w:rsidRPr="008D245E">
        <w:rPr>
          <w:bCs/>
          <w:sz w:val="28"/>
          <w:szCs w:val="28"/>
        </w:rPr>
        <w:t xml:space="preserve"> </w:t>
      </w:r>
      <w:proofErr w:type="spellStart"/>
      <w:r w:rsidR="00D255ED" w:rsidRPr="008D245E">
        <w:rPr>
          <w:b/>
          <w:bCs/>
          <w:sz w:val="28"/>
          <w:szCs w:val="28"/>
        </w:rPr>
        <w:t>Олен</w:t>
      </w:r>
      <w:proofErr w:type="spellEnd"/>
      <w:r w:rsidR="00D255ED">
        <w:rPr>
          <w:b/>
          <w:bCs/>
          <w:sz w:val="28"/>
          <w:szCs w:val="28"/>
          <w:lang w:val="uk-UA"/>
        </w:rPr>
        <w:t>а</w:t>
      </w:r>
      <w:r w:rsidR="00D255ED" w:rsidRPr="008D245E">
        <w:rPr>
          <w:b/>
          <w:bCs/>
          <w:sz w:val="28"/>
          <w:szCs w:val="28"/>
        </w:rPr>
        <w:t xml:space="preserve"> ВОЛОБУЄВ</w:t>
      </w:r>
      <w:r w:rsidR="00D255ED">
        <w:rPr>
          <w:b/>
          <w:bCs/>
          <w:sz w:val="28"/>
          <w:szCs w:val="28"/>
          <w:lang w:val="uk-UA"/>
        </w:rPr>
        <w:t>А</w:t>
      </w:r>
      <w:r w:rsidR="009A1B3C">
        <w:rPr>
          <w:b/>
          <w:sz w:val="28"/>
          <w:szCs w:val="28"/>
          <w:lang w:val="uk-UA"/>
        </w:rPr>
        <w:t>.</w:t>
      </w:r>
    </w:p>
    <w:p w14:paraId="7D88706C" w14:textId="7CF53390" w:rsidR="00D63E78" w:rsidRDefault="00D63E78" w:rsidP="00D63E78">
      <w:pPr>
        <w:pStyle w:val="a6"/>
        <w:spacing w:after="0" w:line="240" w:lineRule="auto"/>
        <w:ind w:firstLine="709"/>
        <w:jc w:val="both"/>
        <w:rPr>
          <w:rStyle w:val="a5"/>
          <w:rFonts w:ascii="Times New Roman" w:hAnsi="Times New Roman" w:cs="Times New Roman"/>
          <w:bCs/>
          <w:i w:val="0"/>
          <w:color w:val="000000"/>
          <w:sz w:val="28"/>
          <w:szCs w:val="28"/>
          <w:shd w:val="clear" w:color="auto" w:fill="FFFFFF"/>
          <w:lang w:val="uk-UA"/>
        </w:rPr>
      </w:pPr>
      <w:r w:rsidRPr="006226FA">
        <w:rPr>
          <w:rStyle w:val="a5"/>
          <w:rFonts w:ascii="Times New Roman" w:hAnsi="Times New Roman" w:cs="Times New Roman"/>
          <w:bCs/>
          <w:i w:val="0"/>
          <w:color w:val="000000"/>
          <w:sz w:val="28"/>
          <w:szCs w:val="28"/>
          <w:shd w:val="clear" w:color="auto" w:fill="FFFFFF"/>
          <w:lang w:val="uk-UA"/>
        </w:rPr>
        <w:t>Членами Вченої ради було схвалено рішення:</w:t>
      </w:r>
    </w:p>
    <w:p w14:paraId="48D07D39" w14:textId="65C1282D" w:rsidR="00D255ED" w:rsidRPr="00D255ED" w:rsidRDefault="00D255ED" w:rsidP="00D255ED">
      <w:pPr>
        <w:spacing w:after="0"/>
        <w:ind w:firstLine="709"/>
        <w:jc w:val="both"/>
        <w:rPr>
          <w:rFonts w:ascii="Times New Roman" w:hAnsi="Times New Roman" w:cs="Times New Roman"/>
          <w:snapToGrid w:val="0"/>
          <w:color w:val="000000"/>
          <w:sz w:val="28"/>
          <w:szCs w:val="28"/>
          <w:lang w:val="uk-UA"/>
        </w:rPr>
      </w:pPr>
      <w:r w:rsidRPr="00D255ED">
        <w:rPr>
          <w:rFonts w:ascii="Times New Roman" w:hAnsi="Times New Roman" w:cs="Times New Roman"/>
          <w:snapToGrid w:val="0"/>
          <w:color w:val="000000"/>
          <w:sz w:val="28"/>
          <w:szCs w:val="28"/>
          <w:lang w:val="uk-UA"/>
        </w:rPr>
        <w:t xml:space="preserve">Схвалити </w:t>
      </w:r>
      <w:r w:rsidR="00854874">
        <w:rPr>
          <w:rFonts w:ascii="Times New Roman" w:hAnsi="Times New Roman" w:cs="Times New Roman"/>
          <w:snapToGrid w:val="0"/>
          <w:color w:val="000000"/>
          <w:sz w:val="28"/>
          <w:szCs w:val="28"/>
          <w:lang w:val="uk-UA"/>
        </w:rPr>
        <w:t>внесені зміни до графіка</w:t>
      </w:r>
      <w:r w:rsidRPr="00D255ED">
        <w:rPr>
          <w:rFonts w:ascii="Times New Roman" w:hAnsi="Times New Roman" w:cs="Times New Roman"/>
          <w:snapToGrid w:val="0"/>
          <w:color w:val="000000"/>
          <w:sz w:val="28"/>
          <w:szCs w:val="28"/>
          <w:lang w:val="uk-UA"/>
        </w:rPr>
        <w:t xml:space="preserve"> освітнього процесу Донецького державного університету внутрішніх справ на 2024/2025 навчальний рік для здобувачів вищої освіти 2-го курсу зі спеціальності «Правоохоронна діяльність» та 3-го курсу зі спеціальності «Право».</w:t>
      </w:r>
    </w:p>
    <w:p w14:paraId="4FA61AE2" w14:textId="0160D0FF" w:rsidR="00A30BB6" w:rsidRPr="002A00A0" w:rsidRDefault="00A30BB6" w:rsidP="00D255ED">
      <w:pPr>
        <w:tabs>
          <w:tab w:val="left" w:pos="709"/>
        </w:tabs>
        <w:spacing w:after="0"/>
        <w:jc w:val="both"/>
        <w:rPr>
          <w:rFonts w:ascii="Times New Roman" w:hAnsi="Times New Roman" w:cs="Times New Roman"/>
          <w:sz w:val="28"/>
          <w:szCs w:val="28"/>
          <w:lang w:val="uk-UA"/>
        </w:rPr>
      </w:pPr>
    </w:p>
    <w:p w14:paraId="7C82421D" w14:textId="5A855F5B" w:rsidR="00A30BB6" w:rsidRDefault="002A00A0" w:rsidP="00D255ED">
      <w:pPr>
        <w:pStyle w:val="a8"/>
        <w:tabs>
          <w:tab w:val="left" w:pos="993"/>
        </w:tabs>
        <w:spacing w:after="0"/>
        <w:ind w:left="0"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З другого питання </w:t>
      </w:r>
      <w:r w:rsidR="00A30BB6" w:rsidRPr="00A30BB6">
        <w:rPr>
          <w:rFonts w:ascii="Times New Roman" w:hAnsi="Times New Roman" w:cs="Times New Roman"/>
          <w:b/>
          <w:sz w:val="28"/>
          <w:szCs w:val="28"/>
          <w:lang w:val="uk-UA"/>
        </w:rPr>
        <w:t>«</w:t>
      </w:r>
      <w:r w:rsidR="00D255ED" w:rsidRPr="00D255ED">
        <w:rPr>
          <w:rFonts w:ascii="Times New Roman" w:eastAsia="Times New Roman" w:hAnsi="Times New Roman" w:cs="Times New Roman"/>
          <w:b/>
          <w:sz w:val="28"/>
          <w:szCs w:val="28"/>
          <w:lang w:val="uk-UA" w:eastAsia="ru-RU"/>
        </w:rPr>
        <w:t>Про внесення змін до навчальних планів підготовки здобувачів вищої освіти за ОПП Право (поліцейські) та ОПП Правоохоронна діяльність (поліцейські)</w:t>
      </w:r>
      <w:r w:rsidR="00A30BB6" w:rsidRPr="00A30BB6">
        <w:rPr>
          <w:rFonts w:ascii="Times New Roman" w:hAnsi="Times New Roman" w:cs="Times New Roman"/>
          <w:b/>
          <w:sz w:val="28"/>
          <w:szCs w:val="28"/>
          <w:lang w:val="uk-UA"/>
        </w:rPr>
        <w:t>»</w:t>
      </w:r>
      <w:r w:rsidR="00A30BB6">
        <w:rPr>
          <w:rFonts w:ascii="Times New Roman" w:hAnsi="Times New Roman" w:cs="Times New Roman"/>
          <w:b/>
          <w:sz w:val="28"/>
          <w:szCs w:val="28"/>
          <w:lang w:val="uk-UA"/>
        </w:rPr>
        <w:t xml:space="preserve"> </w:t>
      </w:r>
      <w:r w:rsidR="00A30BB6">
        <w:rPr>
          <w:rFonts w:ascii="Times New Roman" w:hAnsi="Times New Roman" w:cs="Times New Roman"/>
          <w:sz w:val="28"/>
          <w:szCs w:val="28"/>
          <w:lang w:val="uk-UA"/>
        </w:rPr>
        <w:t xml:space="preserve">доповідала </w:t>
      </w:r>
      <w:r w:rsidR="00D255ED" w:rsidRPr="00D255ED">
        <w:rPr>
          <w:rFonts w:ascii="Times New Roman" w:hAnsi="Times New Roman" w:cs="Times New Roman"/>
          <w:sz w:val="28"/>
          <w:szCs w:val="28"/>
          <w:lang w:val="uk-UA"/>
        </w:rPr>
        <w:t xml:space="preserve">начальник навчально-методичного відділу </w:t>
      </w:r>
      <w:proofErr w:type="spellStart"/>
      <w:r w:rsidR="00D255ED" w:rsidRPr="00D255ED">
        <w:rPr>
          <w:rFonts w:ascii="Times New Roman" w:hAnsi="Times New Roman" w:cs="Times New Roman"/>
          <w:sz w:val="28"/>
          <w:szCs w:val="28"/>
          <w:lang w:val="uk-UA"/>
        </w:rPr>
        <w:t>ДонДУВС</w:t>
      </w:r>
      <w:proofErr w:type="spellEnd"/>
      <w:r w:rsidR="00D255ED" w:rsidRPr="00D255ED">
        <w:rPr>
          <w:rFonts w:ascii="Times New Roman" w:hAnsi="Times New Roman" w:cs="Times New Roman"/>
          <w:sz w:val="28"/>
          <w:szCs w:val="28"/>
          <w:lang w:val="uk-UA"/>
        </w:rPr>
        <w:t xml:space="preserve">, </w:t>
      </w:r>
      <w:proofErr w:type="spellStart"/>
      <w:r w:rsidR="00D255ED" w:rsidRPr="00D255ED">
        <w:rPr>
          <w:rFonts w:ascii="Times New Roman" w:hAnsi="Times New Roman" w:cs="Times New Roman"/>
          <w:sz w:val="28"/>
          <w:szCs w:val="28"/>
          <w:lang w:val="uk-UA"/>
        </w:rPr>
        <w:t>к.е.н</w:t>
      </w:r>
      <w:proofErr w:type="spellEnd"/>
      <w:r w:rsidR="00D255ED" w:rsidRPr="00D255ED">
        <w:rPr>
          <w:rFonts w:ascii="Times New Roman" w:hAnsi="Times New Roman" w:cs="Times New Roman"/>
          <w:sz w:val="28"/>
          <w:szCs w:val="28"/>
          <w:lang w:val="uk-UA"/>
        </w:rPr>
        <w:t xml:space="preserve">., доцент </w:t>
      </w:r>
      <w:r w:rsidR="00D255ED" w:rsidRPr="00D255ED">
        <w:rPr>
          <w:rFonts w:ascii="Times New Roman" w:hAnsi="Times New Roman" w:cs="Times New Roman"/>
          <w:b/>
          <w:sz w:val="28"/>
          <w:szCs w:val="28"/>
          <w:lang w:val="uk-UA"/>
        </w:rPr>
        <w:t>Ольг</w:t>
      </w:r>
      <w:r w:rsidR="00D255ED">
        <w:rPr>
          <w:rFonts w:ascii="Times New Roman" w:hAnsi="Times New Roman" w:cs="Times New Roman"/>
          <w:b/>
          <w:sz w:val="28"/>
          <w:szCs w:val="28"/>
          <w:lang w:val="uk-UA"/>
        </w:rPr>
        <w:t>а</w:t>
      </w:r>
      <w:r w:rsidR="00D255ED" w:rsidRPr="00D255ED">
        <w:rPr>
          <w:rFonts w:ascii="Times New Roman" w:hAnsi="Times New Roman" w:cs="Times New Roman"/>
          <w:b/>
          <w:sz w:val="28"/>
          <w:szCs w:val="28"/>
          <w:lang w:val="uk-UA"/>
        </w:rPr>
        <w:t xml:space="preserve"> ГАПОНЮК</w:t>
      </w:r>
      <w:r w:rsidR="00A30BB6">
        <w:rPr>
          <w:rFonts w:ascii="Times New Roman" w:hAnsi="Times New Roman" w:cs="Times New Roman"/>
          <w:b/>
          <w:sz w:val="28"/>
          <w:szCs w:val="28"/>
          <w:lang w:val="uk-UA"/>
        </w:rPr>
        <w:t>.</w:t>
      </w:r>
    </w:p>
    <w:p w14:paraId="7A47AF05" w14:textId="42BA8A7B" w:rsidR="00A30BB6" w:rsidRPr="001C1D33" w:rsidRDefault="00A30BB6" w:rsidP="00A30BB6">
      <w:pPr>
        <w:pStyle w:val="a8"/>
        <w:tabs>
          <w:tab w:val="left" w:pos="993"/>
        </w:tabs>
        <w:spacing w:after="0"/>
        <w:ind w:left="0" w:firstLine="709"/>
        <w:jc w:val="both"/>
        <w:rPr>
          <w:rFonts w:ascii="Times New Roman" w:eastAsia="Calibri" w:hAnsi="Times New Roman" w:cs="Times New Roman"/>
          <w:sz w:val="28"/>
          <w:szCs w:val="28"/>
          <w:lang w:val="uk-UA"/>
        </w:rPr>
      </w:pPr>
      <w:r w:rsidRPr="001C1D33">
        <w:rPr>
          <w:rFonts w:ascii="Times New Roman" w:eastAsia="Calibri" w:hAnsi="Times New Roman" w:cs="Times New Roman"/>
          <w:sz w:val="28"/>
          <w:szCs w:val="28"/>
          <w:lang w:val="uk-UA"/>
        </w:rPr>
        <w:t>На засіданні Вченої ради прийнято рішення:</w:t>
      </w:r>
    </w:p>
    <w:p w14:paraId="229EDD74" w14:textId="69287BB8" w:rsidR="00D255ED" w:rsidRPr="00D255ED" w:rsidRDefault="00D255ED" w:rsidP="00D255ED">
      <w:pPr>
        <w:spacing w:after="0"/>
        <w:ind w:firstLine="708"/>
        <w:jc w:val="both"/>
        <w:rPr>
          <w:rFonts w:ascii="Times New Roman" w:hAnsi="Times New Roman" w:cs="Times New Roman"/>
          <w:color w:val="000000"/>
          <w:sz w:val="28"/>
          <w:szCs w:val="28"/>
          <w:lang w:val="uk-UA"/>
        </w:rPr>
      </w:pPr>
      <w:r w:rsidRPr="00D255ED">
        <w:rPr>
          <w:rFonts w:ascii="Times New Roman" w:hAnsi="Times New Roman" w:cs="Times New Roman"/>
          <w:color w:val="000000"/>
          <w:sz w:val="28"/>
          <w:szCs w:val="28"/>
          <w:lang w:val="uk-UA"/>
        </w:rPr>
        <w:t>Затвердити зі змінами:</w:t>
      </w:r>
    </w:p>
    <w:p w14:paraId="43A27219" w14:textId="2991B6C1" w:rsidR="00D255ED" w:rsidRPr="00D255ED" w:rsidRDefault="00D255ED" w:rsidP="00D255ED">
      <w:pPr>
        <w:tabs>
          <w:tab w:val="left" w:pos="709"/>
        </w:tabs>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D255ED">
        <w:rPr>
          <w:rFonts w:ascii="Times New Roman" w:hAnsi="Times New Roman" w:cs="Times New Roman"/>
          <w:color w:val="000000"/>
          <w:sz w:val="28"/>
          <w:szCs w:val="28"/>
          <w:lang w:val="uk-UA"/>
        </w:rPr>
        <w:t>Навчальні плани підготовки здобувачів вищої освіти, які навчаються за ОПП Право (поліцейські) 2022, 2023, 2024 років набору (денної форми здобуття освіти) відповідно до типової ОПП Право (поліцейські) 2025 року для підготовки фахівців підрозділів досудового розслідування (затвердженої МВС України від 23.05.2025 р.).</w:t>
      </w:r>
    </w:p>
    <w:p w14:paraId="4A000372" w14:textId="2ACF96EE" w:rsidR="00D255ED" w:rsidRPr="00D255ED" w:rsidRDefault="00D255ED" w:rsidP="00D255ED">
      <w:pPr>
        <w:tabs>
          <w:tab w:val="left" w:pos="709"/>
        </w:tabs>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D255ED">
        <w:rPr>
          <w:rFonts w:ascii="Times New Roman" w:hAnsi="Times New Roman" w:cs="Times New Roman"/>
          <w:color w:val="000000"/>
          <w:sz w:val="28"/>
          <w:szCs w:val="28"/>
          <w:lang w:val="uk-UA"/>
        </w:rPr>
        <w:t>Навчальні плани підготовки здобувачів вищої освіти, які навчаються за ОПП Правоохоронна діяльність (поліцейські) 2022, 2023, 2024 років набору (заочної форми здобуття освіти) та 2023 року набору (денної форми здобуття освіти) відповідно до типової ОПП Правоохоронна діяльність (поліцейські) 2025 року для підготовки фахівців підрозділів превентивної діяльності (затвердженої МВС України від 23.05.2025 р.).</w:t>
      </w:r>
    </w:p>
    <w:p w14:paraId="7D91087F" w14:textId="338205A0" w:rsidR="00D255ED" w:rsidRPr="00D255ED" w:rsidRDefault="00D255ED" w:rsidP="00D255ED">
      <w:pPr>
        <w:tabs>
          <w:tab w:val="left" w:pos="709"/>
        </w:tabs>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D255ED">
        <w:rPr>
          <w:rFonts w:ascii="Times New Roman" w:hAnsi="Times New Roman" w:cs="Times New Roman"/>
          <w:color w:val="000000"/>
          <w:sz w:val="28"/>
          <w:szCs w:val="28"/>
          <w:lang w:val="uk-UA"/>
        </w:rPr>
        <w:t>Навчальні плани підготовки здобувачів вищої освіти, які навчаються за ОПП Правоохоронна діяльність (поліцейські) 2022, 2023 років набору (заочної форми навчання) та 2023, 2024 років набору (денної форми здобуття освіти) відповідно до типової ОПП Правоохоронна діяльність (поліцейські) 2025 року для підготовки фахівців підрозділів кримінальної поліції (затвердженої МВС України від 23.05.2025 р.).</w:t>
      </w:r>
    </w:p>
    <w:p w14:paraId="3FFFF968" w14:textId="4058F18A" w:rsidR="00D255ED" w:rsidRPr="00D255ED" w:rsidRDefault="00D255ED" w:rsidP="00D255ED">
      <w:pPr>
        <w:tabs>
          <w:tab w:val="left" w:pos="709"/>
        </w:tabs>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D255ED">
        <w:rPr>
          <w:rFonts w:ascii="Times New Roman" w:hAnsi="Times New Roman" w:cs="Times New Roman"/>
          <w:color w:val="000000"/>
          <w:sz w:val="28"/>
          <w:szCs w:val="28"/>
          <w:lang w:val="uk-UA"/>
        </w:rPr>
        <w:t>Навчальні плани підготовки здобувачів вищої освіти, які навчаються за ОПП Правоохоронна діяльність (поліцейські) 2024 року набору (денної форми здобуття освіти) відповідно до типової ОПП Правоохоронна діяльність (поліцейські) 2025 року для підготовки фахівців підрозділів стратегічних розслідувань (затвердженої МВС України від 23.05.2025 р.) та здійснити їх імплементацію.</w:t>
      </w:r>
    </w:p>
    <w:p w14:paraId="5A0FDBA1" w14:textId="542CB917" w:rsidR="00D255ED" w:rsidRPr="00D255ED" w:rsidRDefault="00D255ED" w:rsidP="00D255ED">
      <w:pPr>
        <w:tabs>
          <w:tab w:val="left" w:pos="709"/>
        </w:tabs>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D255ED">
        <w:rPr>
          <w:rFonts w:ascii="Times New Roman" w:hAnsi="Times New Roman" w:cs="Times New Roman"/>
          <w:color w:val="000000"/>
          <w:sz w:val="28"/>
          <w:szCs w:val="28"/>
          <w:lang w:val="uk-UA"/>
        </w:rPr>
        <w:t>Гарантам освітніх програм до 09.06.2025 року:</w:t>
      </w:r>
    </w:p>
    <w:p w14:paraId="2D6988F4" w14:textId="287A8429" w:rsidR="00D255ED" w:rsidRPr="00D255ED" w:rsidRDefault="00D255ED" w:rsidP="00D255ED">
      <w:pPr>
        <w:tabs>
          <w:tab w:val="left" w:pos="709"/>
        </w:tabs>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ab/>
      </w:r>
      <w:r w:rsidRPr="00D255ED">
        <w:rPr>
          <w:rFonts w:ascii="Times New Roman" w:hAnsi="Times New Roman" w:cs="Times New Roman"/>
          <w:color w:val="000000"/>
          <w:sz w:val="28"/>
          <w:szCs w:val="28"/>
          <w:lang w:val="uk-UA"/>
        </w:rPr>
        <w:t>ОПП Право (поліцейські) (О. Ковальова), ОПП Правоохоронна діяльність (поліцейські)» (О. </w:t>
      </w:r>
      <w:proofErr w:type="spellStart"/>
      <w:r w:rsidRPr="00D255ED">
        <w:rPr>
          <w:rFonts w:ascii="Times New Roman" w:hAnsi="Times New Roman" w:cs="Times New Roman"/>
          <w:color w:val="000000"/>
          <w:sz w:val="28"/>
          <w:szCs w:val="28"/>
          <w:lang w:val="uk-UA"/>
        </w:rPr>
        <w:t>Мердова</w:t>
      </w:r>
      <w:proofErr w:type="spellEnd"/>
      <w:r w:rsidRPr="00D255ED">
        <w:rPr>
          <w:rFonts w:ascii="Times New Roman" w:hAnsi="Times New Roman" w:cs="Times New Roman"/>
          <w:color w:val="000000"/>
          <w:sz w:val="28"/>
          <w:szCs w:val="28"/>
          <w:lang w:val="uk-UA"/>
        </w:rPr>
        <w:t xml:space="preserve">) </w:t>
      </w:r>
      <w:proofErr w:type="spellStart"/>
      <w:r w:rsidRPr="00D255ED">
        <w:rPr>
          <w:rFonts w:ascii="Times New Roman" w:hAnsi="Times New Roman" w:cs="Times New Roman"/>
          <w:color w:val="000000"/>
          <w:sz w:val="28"/>
          <w:szCs w:val="28"/>
          <w:lang w:val="uk-UA"/>
        </w:rPr>
        <w:t>внести</w:t>
      </w:r>
      <w:proofErr w:type="spellEnd"/>
      <w:r w:rsidRPr="00D255ED">
        <w:rPr>
          <w:rFonts w:ascii="Times New Roman" w:hAnsi="Times New Roman" w:cs="Times New Roman"/>
          <w:color w:val="000000"/>
          <w:sz w:val="28"/>
          <w:szCs w:val="28"/>
          <w:lang w:val="uk-UA"/>
        </w:rPr>
        <w:t xml:space="preserve"> зміни до каталогу вибіркових дисциплін 2025 року.</w:t>
      </w:r>
    </w:p>
    <w:p w14:paraId="44B7CDD6" w14:textId="7EA5C6AF" w:rsidR="00D255ED" w:rsidRPr="00D255ED" w:rsidRDefault="00D255ED" w:rsidP="00D255ED">
      <w:pPr>
        <w:tabs>
          <w:tab w:val="left" w:pos="709"/>
        </w:tabs>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D255ED">
        <w:rPr>
          <w:rFonts w:ascii="Times New Roman" w:hAnsi="Times New Roman" w:cs="Times New Roman"/>
          <w:color w:val="000000"/>
          <w:sz w:val="28"/>
          <w:szCs w:val="28"/>
          <w:lang w:val="uk-UA"/>
        </w:rPr>
        <w:t>(О. Бондаренко, А. Абдель-Фатах), ОПП Правоохоронна діяльність (Д. Іваненко, Т. </w:t>
      </w:r>
      <w:proofErr w:type="spellStart"/>
      <w:r w:rsidRPr="00D255ED">
        <w:rPr>
          <w:rFonts w:ascii="Times New Roman" w:hAnsi="Times New Roman" w:cs="Times New Roman"/>
          <w:color w:val="000000"/>
          <w:sz w:val="28"/>
          <w:szCs w:val="28"/>
          <w:lang w:val="uk-UA"/>
        </w:rPr>
        <w:t>Лоскутов</w:t>
      </w:r>
      <w:proofErr w:type="spellEnd"/>
      <w:r w:rsidRPr="00D255ED">
        <w:rPr>
          <w:rFonts w:ascii="Times New Roman" w:hAnsi="Times New Roman" w:cs="Times New Roman"/>
          <w:color w:val="000000"/>
          <w:sz w:val="28"/>
          <w:szCs w:val="28"/>
          <w:lang w:val="uk-UA"/>
        </w:rPr>
        <w:t>), ОПП Психологія (Юридична психологія) (Н. </w:t>
      </w:r>
      <w:proofErr w:type="spellStart"/>
      <w:r w:rsidRPr="00D255ED">
        <w:rPr>
          <w:rFonts w:ascii="Times New Roman" w:hAnsi="Times New Roman" w:cs="Times New Roman"/>
          <w:color w:val="000000"/>
          <w:sz w:val="28"/>
          <w:szCs w:val="28"/>
          <w:lang w:val="uk-UA"/>
        </w:rPr>
        <w:t>Цумарєва</w:t>
      </w:r>
      <w:proofErr w:type="spellEnd"/>
      <w:r w:rsidRPr="00D255ED">
        <w:rPr>
          <w:rFonts w:ascii="Times New Roman" w:hAnsi="Times New Roman" w:cs="Times New Roman"/>
          <w:color w:val="000000"/>
          <w:sz w:val="28"/>
          <w:szCs w:val="28"/>
          <w:lang w:val="uk-UA"/>
        </w:rPr>
        <w:t xml:space="preserve">), ОПП </w:t>
      </w:r>
      <w:proofErr w:type="spellStart"/>
      <w:r w:rsidRPr="00D255ED">
        <w:rPr>
          <w:rFonts w:ascii="Times New Roman" w:hAnsi="Times New Roman" w:cs="Times New Roman"/>
          <w:color w:val="000000"/>
          <w:sz w:val="28"/>
          <w:szCs w:val="28"/>
          <w:lang w:val="uk-UA"/>
        </w:rPr>
        <w:t>внести</w:t>
      </w:r>
      <w:proofErr w:type="spellEnd"/>
      <w:r w:rsidRPr="00D255ED">
        <w:rPr>
          <w:rFonts w:ascii="Times New Roman" w:hAnsi="Times New Roman" w:cs="Times New Roman"/>
          <w:color w:val="000000"/>
          <w:sz w:val="28"/>
          <w:szCs w:val="28"/>
          <w:lang w:val="uk-UA"/>
        </w:rPr>
        <w:t xml:space="preserve"> ВК «Базова загальновійськова підготовка» та ВК «</w:t>
      </w:r>
      <w:proofErr w:type="spellStart"/>
      <w:r w:rsidRPr="00D255ED">
        <w:rPr>
          <w:rFonts w:ascii="Times New Roman" w:hAnsi="Times New Roman" w:cs="Times New Roman"/>
          <w:color w:val="000000"/>
          <w:sz w:val="28"/>
          <w:szCs w:val="28"/>
          <w:lang w:val="uk-UA"/>
        </w:rPr>
        <w:t>Мовна</w:t>
      </w:r>
      <w:proofErr w:type="spellEnd"/>
      <w:r w:rsidRPr="00D255ED">
        <w:rPr>
          <w:rFonts w:ascii="Times New Roman" w:hAnsi="Times New Roman" w:cs="Times New Roman"/>
          <w:color w:val="000000"/>
          <w:sz w:val="28"/>
          <w:szCs w:val="28"/>
          <w:lang w:val="uk-UA"/>
        </w:rPr>
        <w:t xml:space="preserve"> підготовка» до каталогу вибіркових дисциплін 2025 року для здобувачів вищої освіти 2024 року набору денної форми здобутті освіти.</w:t>
      </w:r>
    </w:p>
    <w:p w14:paraId="5A60525F" w14:textId="7B2FAA4B" w:rsidR="00D255ED" w:rsidRPr="00D255ED" w:rsidRDefault="00D255ED" w:rsidP="00D255ED">
      <w:pPr>
        <w:tabs>
          <w:tab w:val="left" w:pos="709"/>
        </w:tabs>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D255ED">
        <w:rPr>
          <w:rFonts w:ascii="Times New Roman" w:hAnsi="Times New Roman" w:cs="Times New Roman"/>
          <w:color w:val="000000"/>
          <w:sz w:val="28"/>
          <w:szCs w:val="28"/>
          <w:lang w:val="uk-UA"/>
        </w:rPr>
        <w:t xml:space="preserve">Деканам факультетів №№1-4 </w:t>
      </w:r>
      <w:proofErr w:type="spellStart"/>
      <w:r w:rsidRPr="00D255ED">
        <w:rPr>
          <w:rFonts w:ascii="Times New Roman" w:hAnsi="Times New Roman" w:cs="Times New Roman"/>
          <w:color w:val="000000"/>
          <w:sz w:val="28"/>
          <w:szCs w:val="28"/>
          <w:lang w:val="uk-UA"/>
        </w:rPr>
        <w:t>ДонДУВС</w:t>
      </w:r>
      <w:proofErr w:type="spellEnd"/>
      <w:r w:rsidRPr="00D255ED">
        <w:rPr>
          <w:rFonts w:ascii="Times New Roman" w:hAnsi="Times New Roman" w:cs="Times New Roman"/>
          <w:color w:val="000000"/>
          <w:sz w:val="28"/>
          <w:szCs w:val="28"/>
          <w:lang w:val="uk-UA"/>
        </w:rPr>
        <w:t xml:space="preserve"> (О. Ковальова, М. </w:t>
      </w:r>
      <w:proofErr w:type="spellStart"/>
      <w:r w:rsidRPr="00D255ED">
        <w:rPr>
          <w:rFonts w:ascii="Times New Roman" w:hAnsi="Times New Roman" w:cs="Times New Roman"/>
          <w:color w:val="000000"/>
          <w:sz w:val="28"/>
          <w:szCs w:val="28"/>
          <w:lang w:val="uk-UA"/>
        </w:rPr>
        <w:t>Тишлек</w:t>
      </w:r>
      <w:proofErr w:type="spellEnd"/>
      <w:r w:rsidRPr="00D255ED">
        <w:rPr>
          <w:rFonts w:ascii="Times New Roman" w:hAnsi="Times New Roman" w:cs="Times New Roman"/>
          <w:color w:val="000000"/>
          <w:sz w:val="28"/>
          <w:szCs w:val="28"/>
          <w:lang w:val="uk-UA"/>
        </w:rPr>
        <w:t>, В. </w:t>
      </w:r>
      <w:proofErr w:type="spellStart"/>
      <w:r w:rsidRPr="00D255ED">
        <w:rPr>
          <w:rFonts w:ascii="Times New Roman" w:hAnsi="Times New Roman" w:cs="Times New Roman"/>
          <w:color w:val="000000"/>
          <w:sz w:val="28"/>
          <w:szCs w:val="28"/>
          <w:lang w:val="uk-UA"/>
        </w:rPr>
        <w:t>Тулінов</w:t>
      </w:r>
      <w:proofErr w:type="spellEnd"/>
      <w:r w:rsidRPr="00D255ED">
        <w:rPr>
          <w:rFonts w:ascii="Times New Roman" w:hAnsi="Times New Roman" w:cs="Times New Roman"/>
          <w:color w:val="000000"/>
          <w:sz w:val="28"/>
          <w:szCs w:val="28"/>
          <w:lang w:val="uk-UA"/>
        </w:rPr>
        <w:t>, В. </w:t>
      </w:r>
      <w:proofErr w:type="spellStart"/>
      <w:r w:rsidRPr="00D255ED">
        <w:rPr>
          <w:rFonts w:ascii="Times New Roman" w:hAnsi="Times New Roman" w:cs="Times New Roman"/>
          <w:color w:val="000000"/>
          <w:sz w:val="28"/>
          <w:szCs w:val="28"/>
          <w:lang w:val="uk-UA"/>
        </w:rPr>
        <w:t>Буга</w:t>
      </w:r>
      <w:proofErr w:type="spellEnd"/>
      <w:r w:rsidRPr="00D255ED">
        <w:rPr>
          <w:rFonts w:ascii="Times New Roman" w:hAnsi="Times New Roman" w:cs="Times New Roman"/>
          <w:color w:val="000000"/>
          <w:sz w:val="28"/>
          <w:szCs w:val="28"/>
          <w:lang w:val="uk-UA"/>
        </w:rPr>
        <w:t xml:space="preserve">), факультет №2 КННІ </w:t>
      </w:r>
      <w:proofErr w:type="spellStart"/>
      <w:r w:rsidRPr="00D255ED">
        <w:rPr>
          <w:rFonts w:ascii="Times New Roman" w:hAnsi="Times New Roman" w:cs="Times New Roman"/>
          <w:color w:val="000000"/>
          <w:sz w:val="28"/>
          <w:szCs w:val="28"/>
          <w:lang w:val="uk-UA"/>
        </w:rPr>
        <w:t>ДонДУВС</w:t>
      </w:r>
      <w:proofErr w:type="spellEnd"/>
      <w:r w:rsidRPr="00D255ED">
        <w:rPr>
          <w:rFonts w:ascii="Times New Roman" w:hAnsi="Times New Roman" w:cs="Times New Roman"/>
          <w:color w:val="000000"/>
          <w:sz w:val="28"/>
          <w:szCs w:val="28"/>
          <w:lang w:val="uk-UA"/>
        </w:rPr>
        <w:t xml:space="preserve"> (П. </w:t>
      </w:r>
      <w:proofErr w:type="spellStart"/>
      <w:r w:rsidRPr="00D255ED">
        <w:rPr>
          <w:rFonts w:ascii="Times New Roman" w:hAnsi="Times New Roman" w:cs="Times New Roman"/>
          <w:color w:val="000000"/>
          <w:sz w:val="28"/>
          <w:szCs w:val="28"/>
          <w:lang w:val="uk-UA"/>
        </w:rPr>
        <w:t>Єпринцев</w:t>
      </w:r>
      <w:proofErr w:type="spellEnd"/>
      <w:r w:rsidRPr="00D255ED">
        <w:rPr>
          <w:rFonts w:ascii="Times New Roman" w:hAnsi="Times New Roman" w:cs="Times New Roman"/>
          <w:color w:val="000000"/>
          <w:sz w:val="28"/>
          <w:szCs w:val="28"/>
          <w:lang w:val="uk-UA"/>
        </w:rPr>
        <w:t>) забезпечити організацію вибору навчальних дисциплін здобувачами вищої освіти відповідних факультетів до 11.06.2025 р. та надати оновлені доповідні записки до НМВ (Т. </w:t>
      </w:r>
      <w:proofErr w:type="spellStart"/>
      <w:r w:rsidRPr="00D255ED">
        <w:rPr>
          <w:rFonts w:ascii="Times New Roman" w:hAnsi="Times New Roman" w:cs="Times New Roman"/>
          <w:color w:val="000000"/>
          <w:sz w:val="28"/>
          <w:szCs w:val="28"/>
          <w:lang w:val="uk-UA"/>
        </w:rPr>
        <w:t>Головкіна</w:t>
      </w:r>
      <w:proofErr w:type="spellEnd"/>
      <w:r w:rsidRPr="00D255ED">
        <w:rPr>
          <w:rFonts w:ascii="Times New Roman" w:hAnsi="Times New Roman" w:cs="Times New Roman"/>
          <w:color w:val="000000"/>
          <w:sz w:val="28"/>
          <w:szCs w:val="28"/>
          <w:lang w:val="uk-UA"/>
        </w:rPr>
        <w:t>) до 13.06.2025 р.</w:t>
      </w:r>
    </w:p>
    <w:p w14:paraId="3C44F93A" w14:textId="4C3061C8" w:rsidR="00D255ED" w:rsidRPr="00D255ED" w:rsidRDefault="00D255ED" w:rsidP="00D255ED">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ab/>
      </w:r>
      <w:r w:rsidRPr="00D255ED">
        <w:rPr>
          <w:rFonts w:ascii="Times New Roman" w:hAnsi="Times New Roman" w:cs="Times New Roman"/>
          <w:color w:val="000000"/>
          <w:sz w:val="28"/>
          <w:szCs w:val="28"/>
          <w:lang w:val="uk-UA"/>
        </w:rPr>
        <w:t> Навчально-методичному відділу (О. </w:t>
      </w:r>
      <w:proofErr w:type="spellStart"/>
      <w:r w:rsidRPr="00D255ED">
        <w:rPr>
          <w:rFonts w:ascii="Times New Roman" w:hAnsi="Times New Roman" w:cs="Times New Roman"/>
          <w:color w:val="000000"/>
          <w:sz w:val="28"/>
          <w:szCs w:val="28"/>
          <w:lang w:val="uk-UA"/>
        </w:rPr>
        <w:t>Гапонюк</w:t>
      </w:r>
      <w:proofErr w:type="spellEnd"/>
      <w:r w:rsidRPr="00D255ED">
        <w:rPr>
          <w:rFonts w:ascii="Times New Roman" w:hAnsi="Times New Roman" w:cs="Times New Roman"/>
          <w:color w:val="000000"/>
          <w:sz w:val="28"/>
          <w:szCs w:val="28"/>
          <w:lang w:val="uk-UA"/>
        </w:rPr>
        <w:t xml:space="preserve">) до 17.06.2025 р. </w:t>
      </w:r>
      <w:proofErr w:type="spellStart"/>
      <w:r w:rsidRPr="00D255ED">
        <w:rPr>
          <w:rFonts w:ascii="Times New Roman" w:hAnsi="Times New Roman" w:cs="Times New Roman"/>
          <w:color w:val="000000"/>
          <w:sz w:val="28"/>
          <w:szCs w:val="28"/>
          <w:lang w:val="uk-UA"/>
        </w:rPr>
        <w:t>внести</w:t>
      </w:r>
      <w:proofErr w:type="spellEnd"/>
      <w:r w:rsidRPr="00D255ED">
        <w:rPr>
          <w:rFonts w:ascii="Times New Roman" w:hAnsi="Times New Roman" w:cs="Times New Roman"/>
          <w:color w:val="000000"/>
          <w:sz w:val="28"/>
          <w:szCs w:val="28"/>
          <w:lang w:val="uk-UA"/>
        </w:rPr>
        <w:t xml:space="preserve"> зміни до наказу «Про затвердження переліку вибіркових навчальних дисциплін» від 19.03.2025 р. №162.</w:t>
      </w:r>
      <w:bookmarkStart w:id="0" w:name="_GoBack"/>
      <w:bookmarkEnd w:id="0"/>
    </w:p>
    <w:sectPr w:rsidR="00D255ED" w:rsidRPr="00D255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A7F"/>
    <w:multiLevelType w:val="multilevel"/>
    <w:tmpl w:val="17C06CD6"/>
    <w:lvl w:ilvl="0">
      <w:start w:val="1"/>
      <w:numFmt w:val="decimal"/>
      <w:lvlText w:val="%1."/>
      <w:lvlJc w:val="left"/>
      <w:pPr>
        <w:ind w:left="1069" w:hanging="360"/>
      </w:pPr>
      <w:rPr>
        <w:rFonts w:hint="default"/>
        <w:b w:val="0"/>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9B31975"/>
    <w:multiLevelType w:val="hybridMultilevel"/>
    <w:tmpl w:val="9B48AF62"/>
    <w:lvl w:ilvl="0" w:tplc="F874FDE8">
      <w:start w:val="1"/>
      <w:numFmt w:val="decimal"/>
      <w:lvlText w:val="%1."/>
      <w:lvlJc w:val="left"/>
      <w:pPr>
        <w:ind w:left="1069" w:hanging="360"/>
      </w:pPr>
      <w:rPr>
        <w:b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15:restartNumberingAfterBreak="0">
    <w:nsid w:val="1FA07B6C"/>
    <w:multiLevelType w:val="hybridMultilevel"/>
    <w:tmpl w:val="4B2C5708"/>
    <w:lvl w:ilvl="0" w:tplc="D5A48B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2A00BA9"/>
    <w:multiLevelType w:val="hybridMultilevel"/>
    <w:tmpl w:val="0834102A"/>
    <w:lvl w:ilvl="0" w:tplc="0419000F">
      <w:start w:val="1"/>
      <w:numFmt w:val="decimal"/>
      <w:lvlText w:val="%1."/>
      <w:lvlJc w:val="left"/>
      <w:pPr>
        <w:ind w:left="2345"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7A6AE6"/>
    <w:multiLevelType w:val="hybridMultilevel"/>
    <w:tmpl w:val="56BCF978"/>
    <w:lvl w:ilvl="0" w:tplc="F342B9E6">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15:restartNumberingAfterBreak="0">
    <w:nsid w:val="2EA3584E"/>
    <w:multiLevelType w:val="hybridMultilevel"/>
    <w:tmpl w:val="ECB0CBA8"/>
    <w:lvl w:ilvl="0" w:tplc="1D20C312">
      <w:start w:val="27"/>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2CB4702"/>
    <w:multiLevelType w:val="multilevel"/>
    <w:tmpl w:val="7EE81870"/>
    <w:lvl w:ilvl="0">
      <w:start w:val="6"/>
      <w:numFmt w:val="decimal"/>
      <w:lvlText w:val="%1."/>
      <w:lvlJc w:val="left"/>
      <w:pPr>
        <w:tabs>
          <w:tab w:val="num" w:pos="1440"/>
        </w:tabs>
        <w:ind w:left="1440" w:hanging="360"/>
      </w:pPr>
      <w:rPr>
        <w:b w:val="0"/>
        <w:bCs/>
      </w:rPr>
    </w:lvl>
    <w:lvl w:ilvl="1">
      <w:start w:val="1"/>
      <w:numFmt w:val="decimal"/>
      <w:isLgl/>
      <w:lvlText w:val="%1.%2."/>
      <w:lvlJc w:val="left"/>
      <w:pPr>
        <w:tabs>
          <w:tab w:val="num" w:pos="1500"/>
        </w:tabs>
        <w:ind w:left="1500" w:hanging="420"/>
      </w:pPr>
      <w:rPr>
        <w:b/>
        <w:sz w:val="28"/>
      </w:rPr>
    </w:lvl>
    <w:lvl w:ilvl="2">
      <w:start w:val="1"/>
      <w:numFmt w:val="decimal"/>
      <w:isLgl/>
      <w:lvlText w:val="%1.%2.%3."/>
      <w:lvlJc w:val="left"/>
      <w:pPr>
        <w:tabs>
          <w:tab w:val="num" w:pos="1800"/>
        </w:tabs>
        <w:ind w:left="1800" w:hanging="720"/>
      </w:pPr>
      <w:rPr>
        <w:sz w:val="28"/>
      </w:rPr>
    </w:lvl>
    <w:lvl w:ilvl="3">
      <w:start w:val="1"/>
      <w:numFmt w:val="decimal"/>
      <w:isLgl/>
      <w:lvlText w:val="%1.%2.%3.%4."/>
      <w:lvlJc w:val="left"/>
      <w:pPr>
        <w:tabs>
          <w:tab w:val="num" w:pos="1800"/>
        </w:tabs>
        <w:ind w:left="1800" w:hanging="720"/>
      </w:pPr>
      <w:rPr>
        <w:sz w:val="28"/>
      </w:rPr>
    </w:lvl>
    <w:lvl w:ilvl="4">
      <w:start w:val="1"/>
      <w:numFmt w:val="decimal"/>
      <w:isLgl/>
      <w:lvlText w:val="%1.%2.%3.%4.%5."/>
      <w:lvlJc w:val="left"/>
      <w:pPr>
        <w:tabs>
          <w:tab w:val="num" w:pos="2160"/>
        </w:tabs>
        <w:ind w:left="2160" w:hanging="1080"/>
      </w:pPr>
      <w:rPr>
        <w:sz w:val="28"/>
      </w:rPr>
    </w:lvl>
    <w:lvl w:ilvl="5">
      <w:start w:val="1"/>
      <w:numFmt w:val="decimal"/>
      <w:isLgl/>
      <w:lvlText w:val="%1.%2.%3.%4.%5.%6."/>
      <w:lvlJc w:val="left"/>
      <w:pPr>
        <w:tabs>
          <w:tab w:val="num" w:pos="2160"/>
        </w:tabs>
        <w:ind w:left="2160" w:hanging="1080"/>
      </w:pPr>
      <w:rPr>
        <w:sz w:val="28"/>
      </w:rPr>
    </w:lvl>
    <w:lvl w:ilvl="6">
      <w:start w:val="1"/>
      <w:numFmt w:val="decimal"/>
      <w:isLgl/>
      <w:lvlText w:val="%1.%2.%3.%4.%5.%6.%7."/>
      <w:lvlJc w:val="left"/>
      <w:pPr>
        <w:tabs>
          <w:tab w:val="num" w:pos="2520"/>
        </w:tabs>
        <w:ind w:left="2520" w:hanging="1440"/>
      </w:pPr>
      <w:rPr>
        <w:sz w:val="28"/>
      </w:rPr>
    </w:lvl>
    <w:lvl w:ilvl="7">
      <w:start w:val="1"/>
      <w:numFmt w:val="decimal"/>
      <w:isLgl/>
      <w:lvlText w:val="%1.%2.%3.%4.%5.%6.%7.%8."/>
      <w:lvlJc w:val="left"/>
      <w:pPr>
        <w:tabs>
          <w:tab w:val="num" w:pos="2520"/>
        </w:tabs>
        <w:ind w:left="2520" w:hanging="1440"/>
      </w:pPr>
      <w:rPr>
        <w:sz w:val="28"/>
      </w:rPr>
    </w:lvl>
    <w:lvl w:ilvl="8">
      <w:start w:val="1"/>
      <w:numFmt w:val="decimal"/>
      <w:isLgl/>
      <w:lvlText w:val="%1.%2.%3.%4.%5.%6.%7.%8.%9."/>
      <w:lvlJc w:val="left"/>
      <w:pPr>
        <w:tabs>
          <w:tab w:val="num" w:pos="2880"/>
        </w:tabs>
        <w:ind w:left="2880" w:hanging="1800"/>
      </w:pPr>
      <w:rPr>
        <w:sz w:val="28"/>
      </w:rPr>
    </w:lvl>
  </w:abstractNum>
  <w:abstractNum w:abstractNumId="7" w15:restartNumberingAfterBreak="0">
    <w:nsid w:val="3FC23A39"/>
    <w:multiLevelType w:val="hybridMultilevel"/>
    <w:tmpl w:val="3D6CC7C2"/>
    <w:lvl w:ilvl="0" w:tplc="893C6A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4BC1089"/>
    <w:multiLevelType w:val="multilevel"/>
    <w:tmpl w:val="2AAE9F58"/>
    <w:lvl w:ilvl="0">
      <w:start w:val="27"/>
      <w:numFmt w:val="bullet"/>
      <w:lvlText w:val="-"/>
      <w:lvlJc w:val="left"/>
      <w:pPr>
        <w:ind w:left="1069" w:hanging="360"/>
      </w:pPr>
      <w:rPr>
        <w:rFonts w:ascii="Times New Roman" w:eastAsiaTheme="minorHAnsi" w:hAnsi="Times New Roman" w:cs="Times New Roman" w:hint="default"/>
        <w:b w:val="0"/>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E117D7"/>
    <w:multiLevelType w:val="multilevel"/>
    <w:tmpl w:val="17C06CD6"/>
    <w:lvl w:ilvl="0">
      <w:start w:val="1"/>
      <w:numFmt w:val="decimal"/>
      <w:lvlText w:val="%1."/>
      <w:lvlJc w:val="left"/>
      <w:pPr>
        <w:ind w:left="3479" w:hanging="360"/>
      </w:pPr>
      <w:rPr>
        <w:rFonts w:hint="default"/>
        <w:b w:val="0"/>
      </w:rPr>
    </w:lvl>
    <w:lvl w:ilvl="1">
      <w:start w:val="1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279" w:hanging="2160"/>
      </w:pPr>
      <w:rPr>
        <w:rFonts w:hint="default"/>
      </w:rPr>
    </w:lvl>
  </w:abstractNum>
  <w:abstractNum w:abstractNumId="10" w15:restartNumberingAfterBreak="0">
    <w:nsid w:val="6B5A3C24"/>
    <w:multiLevelType w:val="multilevel"/>
    <w:tmpl w:val="3840772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79FB7467"/>
    <w:multiLevelType w:val="hybridMultilevel"/>
    <w:tmpl w:val="1FA4259E"/>
    <w:lvl w:ilvl="0" w:tplc="1D20C312">
      <w:start w:val="2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D252A1"/>
    <w:multiLevelType w:val="hybridMultilevel"/>
    <w:tmpl w:val="B770DF12"/>
    <w:lvl w:ilvl="0" w:tplc="D5A48BD6">
      <w:start w:val="1"/>
      <w:numFmt w:val="bullet"/>
      <w:lvlText w:val=""/>
      <w:lvlJc w:val="left"/>
      <w:pPr>
        <w:ind w:left="23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11"/>
  </w:num>
  <w:num w:numId="5">
    <w:abstractNumId w:val="5"/>
  </w:num>
  <w:num w:numId="6">
    <w:abstractNumId w:val="3"/>
  </w:num>
  <w:num w:numId="7">
    <w:abstractNumId w:val="9"/>
  </w:num>
  <w:num w:numId="8">
    <w:abstractNumId w:val="8"/>
  </w:num>
  <w:num w:numId="9">
    <w:abstractNumId w:val="10"/>
  </w:num>
  <w:num w:numId="10">
    <w:abstractNumId w:val="2"/>
  </w:num>
  <w:num w:numId="11">
    <w:abstractNumId w:val="0"/>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78"/>
    <w:rsid w:val="000904B7"/>
    <w:rsid w:val="000F2329"/>
    <w:rsid w:val="001C1D33"/>
    <w:rsid w:val="00256CA7"/>
    <w:rsid w:val="002A00A0"/>
    <w:rsid w:val="002A5985"/>
    <w:rsid w:val="002E4153"/>
    <w:rsid w:val="003A1CC7"/>
    <w:rsid w:val="003B4C78"/>
    <w:rsid w:val="00452E59"/>
    <w:rsid w:val="00480765"/>
    <w:rsid w:val="0054525E"/>
    <w:rsid w:val="005A614C"/>
    <w:rsid w:val="0064416E"/>
    <w:rsid w:val="00663AA4"/>
    <w:rsid w:val="00672162"/>
    <w:rsid w:val="006B5C21"/>
    <w:rsid w:val="00725242"/>
    <w:rsid w:val="00854874"/>
    <w:rsid w:val="008C55F8"/>
    <w:rsid w:val="008D16FB"/>
    <w:rsid w:val="009A1B3C"/>
    <w:rsid w:val="009C3833"/>
    <w:rsid w:val="00A30BB6"/>
    <w:rsid w:val="00A32090"/>
    <w:rsid w:val="00A90BBA"/>
    <w:rsid w:val="00BC7A32"/>
    <w:rsid w:val="00D255ED"/>
    <w:rsid w:val="00D63E78"/>
    <w:rsid w:val="00D9716D"/>
    <w:rsid w:val="00DC68A4"/>
    <w:rsid w:val="00DE4677"/>
    <w:rsid w:val="00E81DCD"/>
    <w:rsid w:val="00E84AB8"/>
    <w:rsid w:val="00EA0051"/>
    <w:rsid w:val="00FA2793"/>
    <w:rsid w:val="00FB2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A930"/>
  <w15:chartTrackingRefBased/>
  <w15:docId w15:val="{5DD57326-FED0-472E-9FC6-E40C6ED9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3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D63E78"/>
    <w:rPr>
      <w:b/>
      <w:bCs/>
    </w:rPr>
  </w:style>
  <w:style w:type="character" w:customStyle="1" w:styleId="apple-converted-space">
    <w:name w:val="apple-converted-space"/>
    <w:basedOn w:val="a0"/>
    <w:rsid w:val="00D63E78"/>
  </w:style>
  <w:style w:type="character" w:styleId="a5">
    <w:name w:val="Emphasis"/>
    <w:basedOn w:val="a0"/>
    <w:qFormat/>
    <w:rsid w:val="00D63E78"/>
    <w:rPr>
      <w:i/>
      <w:iCs/>
    </w:rPr>
  </w:style>
  <w:style w:type="paragraph" w:styleId="a6">
    <w:name w:val="Body Text"/>
    <w:basedOn w:val="a"/>
    <w:link w:val="a7"/>
    <w:uiPriority w:val="99"/>
    <w:unhideWhenUsed/>
    <w:rsid w:val="00D63E78"/>
    <w:pPr>
      <w:spacing w:after="120"/>
    </w:pPr>
    <w:rPr>
      <w:lang w:val="en-US"/>
    </w:rPr>
  </w:style>
  <w:style w:type="character" w:customStyle="1" w:styleId="a7">
    <w:name w:val="Основной текст Знак"/>
    <w:basedOn w:val="a0"/>
    <w:link w:val="a6"/>
    <w:uiPriority w:val="99"/>
    <w:rsid w:val="00D63E78"/>
    <w:rPr>
      <w:lang w:val="en-US"/>
    </w:rPr>
  </w:style>
  <w:style w:type="paragraph" w:styleId="a8">
    <w:name w:val="List Paragraph"/>
    <w:aliases w:val="Bullet Points,Liste Paragraf,Numbered Standard,Bullet Styles para,Heading 2_sj,Numbered Para 1,Dot pt,No Spacing1,List Paragraph Char Char Char,Indicator Text,Bullet 1,List Paragraph1,MAIN CONTENT,List Paragraph12,Source,body 2"/>
    <w:basedOn w:val="a"/>
    <w:link w:val="a9"/>
    <w:uiPriority w:val="34"/>
    <w:qFormat/>
    <w:rsid w:val="00D63E78"/>
    <w:pPr>
      <w:ind w:left="720"/>
      <w:contextualSpacing/>
    </w:pPr>
  </w:style>
  <w:style w:type="paragraph" w:styleId="2">
    <w:name w:val="Body Text 2"/>
    <w:basedOn w:val="a"/>
    <w:link w:val="20"/>
    <w:uiPriority w:val="99"/>
    <w:semiHidden/>
    <w:unhideWhenUsed/>
    <w:rsid w:val="002A5985"/>
    <w:pPr>
      <w:spacing w:after="120" w:line="480" w:lineRule="auto"/>
    </w:pPr>
  </w:style>
  <w:style w:type="character" w:customStyle="1" w:styleId="20">
    <w:name w:val="Основной текст 2 Знак"/>
    <w:basedOn w:val="a0"/>
    <w:link w:val="2"/>
    <w:uiPriority w:val="99"/>
    <w:semiHidden/>
    <w:rsid w:val="002A5985"/>
  </w:style>
  <w:style w:type="paragraph" w:styleId="aa">
    <w:name w:val="Balloon Text"/>
    <w:basedOn w:val="a"/>
    <w:link w:val="ab"/>
    <w:unhideWhenUsed/>
    <w:rsid w:val="009A1B3C"/>
    <w:pPr>
      <w:spacing w:after="0" w:line="240" w:lineRule="auto"/>
    </w:pPr>
    <w:rPr>
      <w:rFonts w:ascii="Segoe UI" w:eastAsia="Times New Roman" w:hAnsi="Segoe UI" w:cs="Segoe UI"/>
      <w:sz w:val="18"/>
      <w:szCs w:val="18"/>
      <w:lang w:val="uk-UA" w:eastAsia="ru-RU"/>
    </w:rPr>
  </w:style>
  <w:style w:type="character" w:customStyle="1" w:styleId="ab">
    <w:name w:val="Текст выноски Знак"/>
    <w:basedOn w:val="a0"/>
    <w:link w:val="aa"/>
    <w:rsid w:val="009A1B3C"/>
    <w:rPr>
      <w:rFonts w:ascii="Segoe UI" w:eastAsia="Times New Roman" w:hAnsi="Segoe UI" w:cs="Segoe UI"/>
      <w:sz w:val="18"/>
      <w:szCs w:val="18"/>
      <w:lang w:val="uk-UA" w:eastAsia="ru-RU"/>
    </w:rPr>
  </w:style>
  <w:style w:type="character" w:customStyle="1" w:styleId="a9">
    <w:name w:val="Абзац списка Знак"/>
    <w:aliases w:val="Bullet Points Знак,Liste Paragraf Знак,Numbered Standard Знак,Bullet Styles para Знак,Heading 2_sj Знак,Numbered Para 1 Знак,Dot pt Знак,No Spacing1 Знак,List Paragraph Char Char Char Знак,Indicator Text Знак,Bullet 1 Знак,Source Знак"/>
    <w:basedOn w:val="a0"/>
    <w:link w:val="a8"/>
    <w:uiPriority w:val="34"/>
    <w:locked/>
    <w:rsid w:val="009A1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PC2</cp:lastModifiedBy>
  <cp:revision>2</cp:revision>
  <dcterms:created xsi:type="dcterms:W3CDTF">2025-06-11T11:18:00Z</dcterms:created>
  <dcterms:modified xsi:type="dcterms:W3CDTF">2025-06-11T11:18:00Z</dcterms:modified>
</cp:coreProperties>
</file>